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529731" w14:textId="77777777" w:rsidR="00046608" w:rsidRDefault="00046608" w:rsidP="00046608"/>
    <w:tbl>
      <w:tblPr>
        <w:tblpPr w:leftFromText="141" w:rightFromText="141" w:vertAnchor="page" w:horzAnchor="margin" w:tblpX="-285" w:tblpY="346"/>
        <w:tblW w:w="102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6"/>
        <w:gridCol w:w="2895"/>
      </w:tblGrid>
      <w:tr w:rsidR="00046608" w:rsidRPr="006677C0" w14:paraId="1ABA2A19" w14:textId="77777777" w:rsidTr="00FC5474">
        <w:trPr>
          <w:cantSplit/>
          <w:trHeight w:val="564"/>
        </w:trPr>
        <w:tc>
          <w:tcPr>
            <w:tcW w:w="7386" w:type="dxa"/>
            <w:vAlign w:val="center"/>
          </w:tcPr>
          <w:p w14:paraId="237C939E" w14:textId="77777777" w:rsidR="002324F7" w:rsidRDefault="00006CE8" w:rsidP="00F36381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KARTA USŁUGI</w:t>
            </w:r>
          </w:p>
          <w:p w14:paraId="7D37D12A" w14:textId="77777777" w:rsidR="002324F7" w:rsidRDefault="002324F7" w:rsidP="00F36381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61602983" w14:textId="34AFC9CB" w:rsidR="00046608" w:rsidRPr="006677C0" w:rsidRDefault="005B512B" w:rsidP="00F363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ZAWIADOMIENIE O ZNISZCZENIU ZNAKU GEODEZYJNEGO</w:t>
            </w:r>
          </w:p>
        </w:tc>
        <w:tc>
          <w:tcPr>
            <w:tcW w:w="2895" w:type="dxa"/>
            <w:vAlign w:val="center"/>
          </w:tcPr>
          <w:p w14:paraId="523BEA45" w14:textId="77777777" w:rsidR="00046608" w:rsidRPr="006677C0" w:rsidRDefault="00046608" w:rsidP="00FC547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45B8CA1" wp14:editId="272EF919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973A66" w14:textId="24F79BB1" w:rsidR="002324F7" w:rsidRDefault="002324F7" w:rsidP="00FC547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 w:rsidRPr="002324F7">
              <w:rPr>
                <w:b/>
                <w:color w:val="000000"/>
                <w:sz w:val="16"/>
                <w:szCs w:val="16"/>
              </w:rPr>
              <w:t>STAROSTWO POWIATOWE W</w:t>
            </w:r>
            <w:r w:rsidR="0074692A">
              <w:rPr>
                <w:b/>
                <w:color w:val="000000"/>
                <w:sz w:val="16"/>
                <w:szCs w:val="16"/>
              </w:rPr>
              <w:t> </w:t>
            </w:r>
            <w:r w:rsidRPr="002324F7">
              <w:rPr>
                <w:b/>
                <w:color w:val="000000"/>
                <w:sz w:val="16"/>
                <w:szCs w:val="16"/>
              </w:rPr>
              <w:t>ŻYRARDOWIE</w:t>
            </w:r>
          </w:p>
          <w:p w14:paraId="47A83305" w14:textId="31652059" w:rsidR="00046608" w:rsidRPr="002324F7" w:rsidRDefault="00846204" w:rsidP="00FC547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ul</w:t>
            </w:r>
            <w:r w:rsidR="002324F7">
              <w:rPr>
                <w:b/>
                <w:color w:val="000000"/>
                <w:sz w:val="16"/>
                <w:szCs w:val="16"/>
              </w:rPr>
              <w:t>.</w:t>
            </w:r>
            <w:r>
              <w:rPr>
                <w:b/>
                <w:color w:val="000000"/>
                <w:sz w:val="16"/>
                <w:szCs w:val="16"/>
              </w:rPr>
              <w:t xml:space="preserve"> B.</w:t>
            </w:r>
            <w:r w:rsidR="002324F7">
              <w:rPr>
                <w:b/>
                <w:color w:val="000000"/>
                <w:sz w:val="16"/>
                <w:szCs w:val="16"/>
              </w:rPr>
              <w:t xml:space="preserve"> </w:t>
            </w:r>
            <w:r w:rsidR="00D26707">
              <w:rPr>
                <w:b/>
                <w:color w:val="000000"/>
                <w:sz w:val="16"/>
                <w:szCs w:val="16"/>
              </w:rPr>
              <w:t>LIMANOWSKIEGO</w:t>
            </w:r>
            <w:r>
              <w:rPr>
                <w:b/>
                <w:color w:val="000000"/>
                <w:sz w:val="16"/>
                <w:szCs w:val="16"/>
              </w:rPr>
              <w:t xml:space="preserve"> 45</w:t>
            </w:r>
          </w:p>
        </w:tc>
      </w:tr>
    </w:tbl>
    <w:tbl>
      <w:tblPr>
        <w:tblpPr w:leftFromText="141" w:rightFromText="141" w:vertAnchor="text" w:horzAnchor="margin" w:tblpX="-286" w:tblpY="-18"/>
        <w:tblW w:w="10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1"/>
      </w:tblGrid>
      <w:tr w:rsidR="002324F7" w:rsidRPr="006677C0" w14:paraId="098DDCF9" w14:textId="77777777" w:rsidTr="00E8352F">
        <w:trPr>
          <w:trHeight w:val="12303"/>
        </w:trPr>
        <w:tc>
          <w:tcPr>
            <w:tcW w:w="103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EDCE68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CB414D">
              <w:rPr>
                <w:b/>
                <w:color w:val="000000"/>
                <w:u w:val="single"/>
              </w:rPr>
              <w:t xml:space="preserve">1.WYMAGANE DOKUMENTY: </w:t>
            </w:r>
          </w:p>
          <w:p w14:paraId="3672E8A4" w14:textId="5DD38ACE" w:rsidR="002324F7" w:rsidRPr="00CB414D" w:rsidRDefault="00363BA8" w:rsidP="00363BA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1. </w:t>
            </w:r>
            <w:r w:rsidR="005B512B">
              <w:t>Zawiadomienie o zniszczeniu znaku geodezyjnego</w:t>
            </w:r>
          </w:p>
          <w:p w14:paraId="71539C50" w14:textId="5F2D1232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14:paraId="2FA0A6DE" w14:textId="012C7E65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>2.</w:t>
            </w:r>
            <w:r w:rsidR="00363BA8">
              <w:rPr>
                <w:b/>
                <w:color w:val="000000"/>
                <w:u w:val="single"/>
              </w:rPr>
              <w:t xml:space="preserve"> </w:t>
            </w:r>
            <w:r w:rsidRPr="00CB414D">
              <w:rPr>
                <w:b/>
                <w:color w:val="000000"/>
                <w:u w:val="single"/>
              </w:rPr>
              <w:t xml:space="preserve">PODSTAWA PRAWNA: </w:t>
            </w:r>
            <w:r w:rsidRPr="00CB414D">
              <w:rPr>
                <w:b/>
                <w:u w:val="single"/>
              </w:rPr>
              <w:t xml:space="preserve"> </w:t>
            </w:r>
          </w:p>
          <w:p w14:paraId="3A49B188" w14:textId="0A7E3034" w:rsidR="00234409" w:rsidRDefault="00234409" w:rsidP="00234409">
            <w:pPr>
              <w:jc w:val="both"/>
            </w:pPr>
            <w:r>
              <w:t>1. Ustawa z dnia 17 maja 1989 r. Prawo geodezyjne i kartograficzne (</w:t>
            </w:r>
            <w:r w:rsidR="005B512B">
              <w:t xml:space="preserve">t.j. </w:t>
            </w:r>
            <w:r>
              <w:t>Dz.</w:t>
            </w:r>
            <w:r w:rsidR="005B512B">
              <w:t xml:space="preserve"> </w:t>
            </w:r>
            <w:r>
              <w:t>U. 2023 poz. 1752 z</w:t>
            </w:r>
            <w:r w:rsidR="005B512B">
              <w:t>e</w:t>
            </w:r>
            <w:r>
              <w:t xml:space="preserve"> zm.)</w:t>
            </w:r>
          </w:p>
          <w:p w14:paraId="382C7750" w14:textId="5F1FEF7D" w:rsidR="00234409" w:rsidRDefault="00234409" w:rsidP="00234409">
            <w:pPr>
              <w:jc w:val="both"/>
            </w:pPr>
            <w:r>
              <w:t xml:space="preserve">2. </w:t>
            </w:r>
            <w:r w:rsidR="005B512B" w:rsidRPr="005B512B">
              <w:t>Rozporządzenie Ministra Spraw Wewnętrznych i Administracji z dnia 15 kwietnia 1999</w:t>
            </w:r>
            <w:r w:rsidR="005B512B">
              <w:t xml:space="preserve"> </w:t>
            </w:r>
            <w:r w:rsidR="005B512B" w:rsidRPr="005B512B">
              <w:t>r. w sprawie ochrony znaków geodezyjnych, grawimetrycznych i magnetycznych</w:t>
            </w:r>
            <w:r w:rsidR="005B512B">
              <w:t xml:space="preserve"> </w:t>
            </w:r>
            <w:r>
              <w:t>(</w:t>
            </w:r>
            <w:r w:rsidR="005B512B">
              <w:t xml:space="preserve">t.j. </w:t>
            </w:r>
            <w:r>
              <w:t>Dz.U. 202</w:t>
            </w:r>
            <w:r w:rsidR="005B512B">
              <w:t xml:space="preserve">0 </w:t>
            </w:r>
            <w:r>
              <w:t xml:space="preserve">poz. </w:t>
            </w:r>
            <w:r w:rsidR="005B512B">
              <w:t>1357)</w:t>
            </w:r>
          </w:p>
          <w:p w14:paraId="2CE24AA3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00560D56" w14:textId="05B57FEF" w:rsidR="002324F7" w:rsidRPr="00363BA8" w:rsidRDefault="00363BA8" w:rsidP="00363BA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3. </w:t>
            </w:r>
            <w:r w:rsidR="002324F7" w:rsidRPr="00363BA8">
              <w:rPr>
                <w:b/>
                <w:color w:val="000000"/>
                <w:u w:val="single"/>
              </w:rPr>
              <w:t xml:space="preserve">OPŁATY: </w:t>
            </w:r>
          </w:p>
          <w:p w14:paraId="004A3F9D" w14:textId="522BC370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color w:val="000000"/>
              </w:rPr>
              <w:t>Brak</w:t>
            </w:r>
          </w:p>
          <w:p w14:paraId="67B626EF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52007A9C" w14:textId="19BEB259" w:rsidR="002324F7" w:rsidRPr="00363BA8" w:rsidRDefault="00363BA8" w:rsidP="00363BA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4. </w:t>
            </w:r>
            <w:r w:rsidR="002324F7" w:rsidRPr="00363BA8">
              <w:rPr>
                <w:b/>
                <w:color w:val="000000"/>
                <w:u w:val="single"/>
              </w:rPr>
              <w:t>MIEJSCE ZŁOŻENIA DOKUMENTU I ODBIORU:</w:t>
            </w:r>
          </w:p>
          <w:p w14:paraId="36B01B4C" w14:textId="77777777" w:rsidR="00857032" w:rsidRPr="00E57493" w:rsidRDefault="00857032" w:rsidP="00857032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1D140E40" w14:textId="77777777" w:rsidR="00857032" w:rsidRPr="00E57493" w:rsidRDefault="00857032" w:rsidP="00857032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25736659" w14:textId="77777777" w:rsidR="00857032" w:rsidRPr="00E57493" w:rsidRDefault="00857032" w:rsidP="00857032">
            <w:pPr>
              <w:rPr>
                <w:bCs/>
              </w:rPr>
            </w:pPr>
            <w:r w:rsidRPr="00E57493">
              <w:rPr>
                <w:bCs/>
              </w:rPr>
              <w:t>Wydział Organizacyjny, Pokój 102</w:t>
            </w:r>
          </w:p>
          <w:p w14:paraId="572A278B" w14:textId="77777777" w:rsidR="00857032" w:rsidRPr="00E57493" w:rsidRDefault="00857032" w:rsidP="00857032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073BD6B7" w14:textId="6093B86E" w:rsidR="00857032" w:rsidRDefault="00857032" w:rsidP="00857032">
            <w:pPr>
              <w:rPr>
                <w:bCs/>
              </w:rPr>
            </w:pPr>
            <w:r w:rsidRPr="00E57493">
              <w:rPr>
                <w:bCs/>
              </w:rPr>
              <w:t>Skrzynka ePUAP: /2im948</w:t>
            </w:r>
            <w:r w:rsidR="00027FCE">
              <w:rPr>
                <w:bCs/>
              </w:rPr>
              <w:t>l</w:t>
            </w:r>
            <w:r w:rsidRPr="00E57493">
              <w:rPr>
                <w:bCs/>
              </w:rPr>
              <w:t xml:space="preserve">pd3/skrytka </w:t>
            </w:r>
          </w:p>
          <w:p w14:paraId="10528C45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49DBF6F3" w14:textId="0824183E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5</w:t>
            </w:r>
            <w:r w:rsidR="002324F7" w:rsidRPr="00CB414D">
              <w:rPr>
                <w:b/>
                <w:color w:val="000000"/>
                <w:u w:val="single"/>
              </w:rPr>
              <w:t xml:space="preserve">. KOMÓRKA ODPOWIEDZIALNA:  </w:t>
            </w:r>
          </w:p>
          <w:p w14:paraId="169DB7D9" w14:textId="5DBF5F41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 xml:space="preserve">Wydział Geodezji i </w:t>
            </w:r>
            <w:r w:rsidR="00E62267">
              <w:rPr>
                <w:color w:val="000000"/>
              </w:rPr>
              <w:t>Kartografii</w:t>
            </w:r>
            <w:r w:rsidRPr="00CB414D">
              <w:rPr>
                <w:color w:val="000000"/>
              </w:rPr>
              <w:t xml:space="preserve"> (tel. 46</w:t>
            </w:r>
            <w:r w:rsidR="002E461B">
              <w:rPr>
                <w:color w:val="000000"/>
              </w:rPr>
              <w:t xml:space="preserve"> 856 61 </w:t>
            </w:r>
            <w:r w:rsidR="005B512B">
              <w:rPr>
                <w:color w:val="000000"/>
              </w:rPr>
              <w:t>56</w:t>
            </w:r>
            <w:r w:rsidRPr="00CB414D">
              <w:rPr>
                <w:color w:val="000000"/>
              </w:rPr>
              <w:t>).</w:t>
            </w:r>
          </w:p>
          <w:p w14:paraId="3BA2C511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E6EF0B8" w14:textId="35C9C956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6</w:t>
            </w:r>
            <w:r w:rsidR="002324F7" w:rsidRPr="00CB414D">
              <w:rPr>
                <w:b/>
                <w:color w:val="000000"/>
                <w:u w:val="single"/>
              </w:rPr>
              <w:t xml:space="preserve">. TERMIN ZAŁATWIENIA SPRAWY: </w:t>
            </w:r>
          </w:p>
          <w:p w14:paraId="3115B0FD" w14:textId="692D136E" w:rsidR="002324F7" w:rsidRPr="00CB414D" w:rsidRDefault="0023183B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Niezwłocznie</w:t>
            </w:r>
          </w:p>
          <w:p w14:paraId="2833B45A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29A9D63" w14:textId="6F79C640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7</w:t>
            </w:r>
            <w:r w:rsidR="002324F7" w:rsidRPr="00CB414D">
              <w:rPr>
                <w:b/>
                <w:color w:val="000000"/>
                <w:u w:val="single"/>
              </w:rPr>
              <w:t>. TRYB ODWOŁAWCZY:</w:t>
            </w:r>
          </w:p>
          <w:p w14:paraId="6094BDBF" w14:textId="1DF17903" w:rsidR="00D26707" w:rsidRDefault="005B512B" w:rsidP="00D2670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Nie obowiązuje</w:t>
            </w:r>
          </w:p>
          <w:p w14:paraId="6F4E5CD9" w14:textId="77777777" w:rsidR="00234409" w:rsidRDefault="00234409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45403FF9" w14:textId="7106AD3C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8</w:t>
            </w:r>
            <w:r w:rsidR="002324F7" w:rsidRPr="00CB414D">
              <w:rPr>
                <w:b/>
                <w:color w:val="000000"/>
                <w:u w:val="single"/>
              </w:rPr>
              <w:t xml:space="preserve">.UWAGI: </w:t>
            </w:r>
          </w:p>
          <w:p w14:paraId="187121CB" w14:textId="77777777" w:rsidR="005B512B" w:rsidRPr="005B512B" w:rsidRDefault="005B512B" w:rsidP="005B512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5B512B">
              <w:rPr>
                <w:color w:val="000000"/>
              </w:rPr>
              <w:t>Obowiązek prawny zgłoszenia spoczywa na:</w:t>
            </w:r>
          </w:p>
          <w:p w14:paraId="472A2E21" w14:textId="787C9A01" w:rsidR="005B512B" w:rsidRPr="005B512B" w:rsidRDefault="005B512B" w:rsidP="005B512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5B512B">
              <w:rPr>
                <w:color w:val="000000"/>
              </w:rPr>
              <w:t xml:space="preserve">- właścicielu nieruchomości, na której znajdują się znaki geodezyjne, urządzenia zabezpieczające te znaki oraz budowle triangulacyjne (art. 15 ust. 3 pkt 2 </w:t>
            </w:r>
            <w:r>
              <w:rPr>
                <w:color w:val="000000"/>
              </w:rPr>
              <w:t>u</w:t>
            </w:r>
            <w:r w:rsidRPr="005B512B">
              <w:rPr>
                <w:color w:val="000000"/>
              </w:rPr>
              <w:t>staw</w:t>
            </w:r>
            <w:r>
              <w:rPr>
                <w:color w:val="000000"/>
              </w:rPr>
              <w:t>y</w:t>
            </w:r>
            <w:r w:rsidRPr="005B512B">
              <w:rPr>
                <w:color w:val="000000"/>
              </w:rPr>
              <w:t xml:space="preserve"> z dnia 17 maja 1989 r. Prawo geodezyjne i kartograficzne),</w:t>
            </w:r>
          </w:p>
          <w:p w14:paraId="6F4A1ED6" w14:textId="36CDCD36" w:rsidR="002324F7" w:rsidRPr="00CB414D" w:rsidRDefault="005B512B" w:rsidP="005B51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5B512B">
              <w:rPr>
                <w:color w:val="000000"/>
              </w:rPr>
              <w:t xml:space="preserve">- wykonawcach prac polegających na przeglądzie i konserwacji znaków geodezyjnych (§ 8 </w:t>
            </w:r>
            <w:r>
              <w:rPr>
                <w:color w:val="000000"/>
              </w:rPr>
              <w:t>r</w:t>
            </w:r>
            <w:r w:rsidRPr="005B512B">
              <w:rPr>
                <w:color w:val="000000"/>
              </w:rPr>
              <w:t>ozporządzeni</w:t>
            </w:r>
            <w:r>
              <w:rPr>
                <w:color w:val="000000"/>
              </w:rPr>
              <w:t>a</w:t>
            </w:r>
            <w:r w:rsidRPr="005B512B">
              <w:rPr>
                <w:color w:val="000000"/>
              </w:rPr>
              <w:t xml:space="preserve"> Ministra Spraw Wewnętrznych i Administracji z dnia 15 kwietnia 1999 r. w sprawie ochrony znaków geodezyjnych, grawimetrycznych i</w:t>
            </w:r>
            <w:r>
              <w:rPr>
                <w:color w:val="000000"/>
              </w:rPr>
              <w:t> </w:t>
            </w:r>
            <w:r w:rsidRPr="005B512B">
              <w:rPr>
                <w:color w:val="000000"/>
              </w:rPr>
              <w:t>magnetycznych).</w:t>
            </w:r>
          </w:p>
        </w:tc>
      </w:tr>
    </w:tbl>
    <w:p w14:paraId="6F13C438" w14:textId="77777777" w:rsidR="004172ED" w:rsidRDefault="004172ED" w:rsidP="00E8352F"/>
    <w:sectPr w:rsidR="004172ED" w:rsidSect="007F74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CC97A" w14:textId="77777777" w:rsidR="00643637" w:rsidRDefault="00643637">
      <w:r>
        <w:separator/>
      </w:r>
    </w:p>
  </w:endnote>
  <w:endnote w:type="continuationSeparator" w:id="0">
    <w:p w14:paraId="56638932" w14:textId="77777777" w:rsidR="00643637" w:rsidRDefault="00643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6D4813" w14:textId="77777777" w:rsidR="00643637" w:rsidRDefault="00643637">
      <w:r>
        <w:separator/>
      </w:r>
    </w:p>
  </w:footnote>
  <w:footnote w:type="continuationSeparator" w:id="0">
    <w:p w14:paraId="099BA921" w14:textId="77777777" w:rsidR="00643637" w:rsidRDefault="00643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C424A" w14:textId="77777777" w:rsidR="001E272F" w:rsidRPr="002324F7" w:rsidRDefault="001E272F" w:rsidP="00E57E8E">
    <w:pPr>
      <w:pStyle w:val="Nagwek"/>
      <w:tabs>
        <w:tab w:val="clear" w:pos="9072"/>
      </w:tabs>
      <w:rPr>
        <w:b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5D7DD7"/>
    <w:multiLevelType w:val="hybridMultilevel"/>
    <w:tmpl w:val="A218E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616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6608"/>
    <w:rsid w:val="00006CE8"/>
    <w:rsid w:val="00011D6D"/>
    <w:rsid w:val="00027FCE"/>
    <w:rsid w:val="00045538"/>
    <w:rsid w:val="00046608"/>
    <w:rsid w:val="00123003"/>
    <w:rsid w:val="0014050D"/>
    <w:rsid w:val="001669C6"/>
    <w:rsid w:val="001E272F"/>
    <w:rsid w:val="0023183B"/>
    <w:rsid w:val="002324F7"/>
    <w:rsid w:val="00234409"/>
    <w:rsid w:val="00237187"/>
    <w:rsid w:val="002E461B"/>
    <w:rsid w:val="002E547D"/>
    <w:rsid w:val="00363BA8"/>
    <w:rsid w:val="00375FE9"/>
    <w:rsid w:val="003904FE"/>
    <w:rsid w:val="003B1A97"/>
    <w:rsid w:val="003E5B6E"/>
    <w:rsid w:val="004172ED"/>
    <w:rsid w:val="005440A6"/>
    <w:rsid w:val="005A03F2"/>
    <w:rsid w:val="005B512B"/>
    <w:rsid w:val="005B5D90"/>
    <w:rsid w:val="00643637"/>
    <w:rsid w:val="006905F1"/>
    <w:rsid w:val="006A7467"/>
    <w:rsid w:val="0074692A"/>
    <w:rsid w:val="00750137"/>
    <w:rsid w:val="00846204"/>
    <w:rsid w:val="00857032"/>
    <w:rsid w:val="00860B08"/>
    <w:rsid w:val="008A402F"/>
    <w:rsid w:val="00906F83"/>
    <w:rsid w:val="00943FFA"/>
    <w:rsid w:val="009B4DE5"/>
    <w:rsid w:val="009D7E2D"/>
    <w:rsid w:val="00A81605"/>
    <w:rsid w:val="00AD008E"/>
    <w:rsid w:val="00AD29D2"/>
    <w:rsid w:val="00AE3C33"/>
    <w:rsid w:val="00B31B20"/>
    <w:rsid w:val="00B7146B"/>
    <w:rsid w:val="00BF025D"/>
    <w:rsid w:val="00C40BB8"/>
    <w:rsid w:val="00CA4207"/>
    <w:rsid w:val="00CB414D"/>
    <w:rsid w:val="00D2518D"/>
    <w:rsid w:val="00D26707"/>
    <w:rsid w:val="00DF4AB7"/>
    <w:rsid w:val="00E62267"/>
    <w:rsid w:val="00E8352F"/>
    <w:rsid w:val="00EA4223"/>
    <w:rsid w:val="00ED18E6"/>
    <w:rsid w:val="00EE165D"/>
    <w:rsid w:val="00F348E7"/>
    <w:rsid w:val="00F36381"/>
    <w:rsid w:val="00FC5474"/>
    <w:rsid w:val="00FC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8DE1"/>
  <w15:docId w15:val="{3F5BFA13-91F8-4B42-9CC6-143DA018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9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E5B6E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5440A6"/>
    <w:rPr>
      <w:color w:val="808080"/>
    </w:rPr>
  </w:style>
  <w:style w:type="paragraph" w:styleId="Stopka">
    <w:name w:val="footer"/>
    <w:basedOn w:val="Normalny"/>
    <w:link w:val="StopkaZnak"/>
    <w:uiPriority w:val="99"/>
    <w:unhideWhenUsed/>
    <w:rsid w:val="002324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24F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2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Szymon Pruk</cp:lastModifiedBy>
  <cp:revision>34</cp:revision>
  <cp:lastPrinted>2020-10-08T08:23:00Z</cp:lastPrinted>
  <dcterms:created xsi:type="dcterms:W3CDTF">2019-11-28T14:34:00Z</dcterms:created>
  <dcterms:modified xsi:type="dcterms:W3CDTF">2024-06-12T08:11:00Z</dcterms:modified>
</cp:coreProperties>
</file>