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892" w:type="dxa"/>
        <w:tblInd w:w="180" w:type="dxa"/>
        <w:tblLook w:val="04A0"/>
      </w:tblPr>
      <w:tblGrid>
        <w:gridCol w:w="4887"/>
        <w:gridCol w:w="217"/>
        <w:gridCol w:w="217"/>
        <w:gridCol w:w="20"/>
        <w:gridCol w:w="3551"/>
      </w:tblGrid>
      <w:tr w:rsidR="00DE4D40" w:rsidRPr="009971EA" w:rsidTr="00000A33">
        <w:trPr>
          <w:trHeight w:val="1142"/>
        </w:trPr>
        <w:tc>
          <w:tcPr>
            <w:tcW w:w="4887" w:type="dxa"/>
            <w:hideMark/>
          </w:tcPr>
          <w:p w:rsidR="00DE4D40" w:rsidRPr="009971EA" w:rsidRDefault="00DE4D40">
            <w:pPr>
              <w:tabs>
                <w:tab w:val="center" w:pos="4248"/>
              </w:tabs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  <w:b/>
              </w:rPr>
              <w:t>1.</w:t>
            </w:r>
            <w:r w:rsidRPr="009971EA">
              <w:rPr>
                <w:rFonts w:ascii="Times New Roman" w:hAnsi="Times New Roman"/>
              </w:rPr>
              <w:t xml:space="preserve"> ................................................................. </w:t>
            </w:r>
            <w:r w:rsidRPr="009971EA">
              <w:rPr>
                <w:rFonts w:ascii="Times New Roman" w:hAnsi="Times New Roman"/>
              </w:rPr>
              <w:tab/>
              <w:t xml:space="preserve"> </w:t>
            </w:r>
          </w:p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  <w:sz w:val="12"/>
              </w:rPr>
              <w:t xml:space="preserve">         (imię i nazwisko właściciela lub nazwa przedsiębiorcy) </w:t>
            </w:r>
          </w:p>
          <w:p w:rsidR="00DE4D40" w:rsidRPr="009971EA" w:rsidRDefault="00DE4D40">
            <w:pPr>
              <w:spacing w:after="39"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  <w:sz w:val="12"/>
              </w:rPr>
              <w:t xml:space="preserve"> </w:t>
            </w:r>
          </w:p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ul. ................................................................ </w:t>
            </w:r>
          </w:p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  <w:sz w:val="12"/>
              </w:rPr>
              <w:t xml:space="preserve">            (miejsce zamieszkania lub siedziba przedsiębiorcy) </w:t>
            </w:r>
          </w:p>
          <w:p w:rsidR="00DE4D40" w:rsidRPr="009971EA" w:rsidRDefault="00DE4D40">
            <w:pPr>
              <w:spacing w:after="39"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  <w:sz w:val="12"/>
              </w:rPr>
              <w:t xml:space="preserve"> </w:t>
            </w:r>
          </w:p>
          <w:p w:rsidR="00DE4D40" w:rsidRPr="009971EA" w:rsidRDefault="00DE4D40" w:rsidP="00123CCA">
            <w:pPr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kod pocztowy ....... - ............. </w:t>
            </w:r>
          </w:p>
        </w:tc>
        <w:tc>
          <w:tcPr>
            <w:tcW w:w="217" w:type="dxa"/>
          </w:tcPr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17" w:type="dxa"/>
          </w:tcPr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hideMark/>
          </w:tcPr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51" w:type="dxa"/>
            <w:hideMark/>
          </w:tcPr>
          <w:p w:rsidR="00DE4D40" w:rsidRPr="009971EA" w:rsidRDefault="00DE4D40">
            <w:pPr>
              <w:spacing w:line="256" w:lineRule="auto"/>
              <w:ind w:left="481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Żyrardów, dnia ………………… </w:t>
            </w:r>
            <w:r w:rsidRPr="009971EA">
              <w:rPr>
                <w:rFonts w:ascii="Times New Roman" w:hAnsi="Times New Roman"/>
              </w:rPr>
              <w:tab/>
              <w:t xml:space="preserve"> </w:t>
            </w:r>
            <w:r w:rsidRPr="009971EA">
              <w:rPr>
                <w:rFonts w:ascii="Times New Roman" w:hAnsi="Times New Roman"/>
              </w:rPr>
              <w:tab/>
              <w:t xml:space="preserve"> </w:t>
            </w:r>
          </w:p>
        </w:tc>
      </w:tr>
      <w:tr w:rsidR="00DE4D40" w:rsidRPr="009971EA" w:rsidTr="00000A33">
        <w:trPr>
          <w:trHeight w:val="1106"/>
        </w:trPr>
        <w:tc>
          <w:tcPr>
            <w:tcW w:w="4887" w:type="dxa"/>
            <w:hideMark/>
          </w:tcPr>
          <w:p w:rsidR="00DE4D40" w:rsidRPr="009971EA" w:rsidRDefault="00DE4D40">
            <w:pPr>
              <w:spacing w:after="39" w:line="256" w:lineRule="auto"/>
              <w:rPr>
                <w:rFonts w:ascii="Times New Roman" w:hAnsi="Times New Roman"/>
              </w:rPr>
            </w:pPr>
          </w:p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numer telefonu ............................................... </w:t>
            </w:r>
          </w:p>
          <w:p w:rsidR="00DE4D40" w:rsidRPr="009971EA" w:rsidRDefault="00DE4D40">
            <w:pPr>
              <w:spacing w:after="8" w:line="249" w:lineRule="auto"/>
              <w:ind w:right="926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 adres e-mail ...................................................   </w:t>
            </w:r>
          </w:p>
          <w:p w:rsidR="00DE4D40" w:rsidRPr="009971EA" w:rsidRDefault="00DE4D40">
            <w:pPr>
              <w:tabs>
                <w:tab w:val="center" w:pos="4249"/>
              </w:tabs>
              <w:spacing w:line="256" w:lineRule="auto"/>
              <w:rPr>
                <w:rFonts w:ascii="Times New Roman" w:hAnsi="Times New Roman"/>
                <w:b/>
              </w:rPr>
            </w:pPr>
          </w:p>
          <w:p w:rsidR="00DE4D40" w:rsidRPr="009971EA" w:rsidRDefault="00DE4D40">
            <w:pPr>
              <w:tabs>
                <w:tab w:val="center" w:pos="4249"/>
              </w:tabs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  <w:b/>
              </w:rPr>
              <w:t>2.</w:t>
            </w:r>
            <w:r w:rsidRPr="009971EA">
              <w:rPr>
                <w:rFonts w:ascii="Times New Roman" w:hAnsi="Times New Roman"/>
              </w:rPr>
              <w:t xml:space="preserve"> ................................................................. </w:t>
            </w:r>
            <w:r w:rsidRPr="009971EA"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217" w:type="dxa"/>
          </w:tcPr>
          <w:p w:rsidR="00DE4D40" w:rsidRPr="009971EA" w:rsidRDefault="00DE4D40">
            <w:pPr>
              <w:spacing w:line="256" w:lineRule="auto"/>
              <w:ind w:left="1"/>
              <w:rPr>
                <w:rFonts w:ascii="Times New Roman" w:hAnsi="Times New Roman"/>
              </w:rPr>
            </w:pPr>
          </w:p>
        </w:tc>
        <w:tc>
          <w:tcPr>
            <w:tcW w:w="217" w:type="dxa"/>
          </w:tcPr>
          <w:p w:rsidR="00DE4D40" w:rsidRPr="009971EA" w:rsidRDefault="00DE4D40">
            <w:pPr>
              <w:spacing w:line="256" w:lineRule="auto"/>
              <w:ind w:left="1"/>
              <w:rPr>
                <w:rFonts w:ascii="Times New Roman" w:hAnsi="Times New Roman"/>
              </w:rPr>
            </w:pPr>
          </w:p>
        </w:tc>
        <w:tc>
          <w:tcPr>
            <w:tcW w:w="20" w:type="dxa"/>
            <w:vAlign w:val="bottom"/>
            <w:hideMark/>
          </w:tcPr>
          <w:p w:rsidR="00DE4D40" w:rsidRPr="009971EA" w:rsidRDefault="00DE4D40">
            <w:pPr>
              <w:spacing w:line="256" w:lineRule="auto"/>
              <w:ind w:left="1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51" w:type="dxa"/>
            <w:hideMark/>
          </w:tcPr>
          <w:p w:rsidR="00DE4D40" w:rsidRPr="009971EA" w:rsidRDefault="00DE4D40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9971EA">
              <w:rPr>
                <w:rFonts w:ascii="Times New Roman" w:hAnsi="Times New Roman"/>
                <w:b/>
              </w:rPr>
              <w:t>STAROSTA POWIATU ŻYRAR</w:t>
            </w:r>
            <w:r w:rsidR="00671516">
              <w:rPr>
                <w:rFonts w:ascii="Times New Roman" w:hAnsi="Times New Roman"/>
                <w:b/>
              </w:rPr>
              <w:t>D</w:t>
            </w:r>
            <w:r w:rsidRPr="009971EA">
              <w:rPr>
                <w:rFonts w:ascii="Times New Roman" w:hAnsi="Times New Roman"/>
                <w:b/>
              </w:rPr>
              <w:t>OWSK</w:t>
            </w:r>
            <w:r w:rsidR="00671516">
              <w:rPr>
                <w:rFonts w:ascii="Times New Roman" w:hAnsi="Times New Roman"/>
                <w:b/>
              </w:rPr>
              <w:t>I</w:t>
            </w:r>
            <w:r w:rsidRPr="009971EA">
              <w:rPr>
                <w:rFonts w:ascii="Times New Roman" w:hAnsi="Times New Roman"/>
                <w:b/>
              </w:rPr>
              <w:t>EGO</w:t>
            </w:r>
          </w:p>
          <w:p w:rsidR="00A04E1C" w:rsidRDefault="00DE4D40">
            <w:pPr>
              <w:spacing w:after="17" w:line="252" w:lineRule="auto"/>
              <w:rPr>
                <w:rFonts w:ascii="Times New Roman" w:hAnsi="Times New Roman"/>
                <w:b/>
              </w:rPr>
            </w:pPr>
            <w:r w:rsidRPr="009971EA">
              <w:rPr>
                <w:rFonts w:ascii="Times New Roman" w:hAnsi="Times New Roman"/>
                <w:b/>
              </w:rPr>
              <w:t xml:space="preserve">Wydział Komunikacji, </w:t>
            </w:r>
          </w:p>
          <w:p w:rsidR="00DE4D40" w:rsidRPr="009971EA" w:rsidRDefault="00DE4D40">
            <w:pPr>
              <w:spacing w:after="17" w:line="252" w:lineRule="auto"/>
              <w:rPr>
                <w:rFonts w:ascii="Times New Roman" w:hAnsi="Times New Roman"/>
                <w:b/>
              </w:rPr>
            </w:pPr>
            <w:r w:rsidRPr="009971EA">
              <w:rPr>
                <w:rFonts w:ascii="Times New Roman" w:hAnsi="Times New Roman"/>
                <w:b/>
              </w:rPr>
              <w:t xml:space="preserve">Transportu i Dróg Publicznych </w:t>
            </w:r>
          </w:p>
          <w:p w:rsidR="00DE4D40" w:rsidRPr="009971EA" w:rsidRDefault="00DE4D40">
            <w:pPr>
              <w:spacing w:line="256" w:lineRule="auto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  <w:sz w:val="24"/>
              </w:rPr>
              <w:t xml:space="preserve"> </w:t>
            </w:r>
          </w:p>
          <w:p w:rsidR="00DE4D40" w:rsidRPr="009971EA" w:rsidRDefault="00DE4D40">
            <w:pPr>
              <w:spacing w:line="256" w:lineRule="auto"/>
              <w:ind w:left="480"/>
              <w:rPr>
                <w:rFonts w:ascii="Times New Roman" w:hAnsi="Times New Roman"/>
              </w:rPr>
            </w:pPr>
            <w:r w:rsidRPr="009971EA">
              <w:rPr>
                <w:rFonts w:ascii="Times New Roman" w:hAnsi="Times New Roman"/>
              </w:rPr>
              <w:t xml:space="preserve"> </w:t>
            </w:r>
          </w:p>
        </w:tc>
      </w:tr>
    </w:tbl>
    <w:p w:rsidR="00123CCA" w:rsidRPr="009971EA" w:rsidRDefault="00123CCA" w:rsidP="00671516">
      <w:pPr>
        <w:ind w:left="176"/>
        <w:rPr>
          <w:color w:val="000000"/>
          <w:sz w:val="16"/>
          <w:szCs w:val="22"/>
        </w:rPr>
      </w:pPr>
      <w:r w:rsidRPr="009971EA">
        <w:rPr>
          <w:sz w:val="12"/>
        </w:rPr>
        <w:t xml:space="preserve">                      (imię i nazwisko współwłaściciela)  </w:t>
      </w:r>
    </w:p>
    <w:p w:rsidR="00123CCA" w:rsidRPr="009971EA" w:rsidRDefault="00123CCA" w:rsidP="00123CCA">
      <w:pPr>
        <w:spacing w:after="39" w:line="256" w:lineRule="auto"/>
        <w:ind w:left="180"/>
      </w:pPr>
      <w:r w:rsidRPr="009971EA">
        <w:rPr>
          <w:sz w:val="12"/>
        </w:rPr>
        <w:t xml:space="preserve"> </w:t>
      </w:r>
    </w:p>
    <w:p w:rsidR="00123CCA" w:rsidRPr="009971EA" w:rsidRDefault="00123CCA" w:rsidP="00671516">
      <w:pPr>
        <w:ind w:firstLine="175"/>
      </w:pPr>
      <w:r w:rsidRPr="009971EA">
        <w:t xml:space="preserve">ul. ................................................................ </w:t>
      </w:r>
    </w:p>
    <w:p w:rsidR="00123CCA" w:rsidRPr="009971EA" w:rsidRDefault="00123CCA" w:rsidP="00123CCA">
      <w:pPr>
        <w:spacing w:line="256" w:lineRule="auto"/>
        <w:ind w:left="175"/>
      </w:pPr>
      <w:r w:rsidRPr="009971EA">
        <w:rPr>
          <w:sz w:val="12"/>
        </w:rPr>
        <w:t xml:space="preserve">                             (miejsce zamieszkania) </w:t>
      </w:r>
    </w:p>
    <w:p w:rsidR="00123CCA" w:rsidRPr="009971EA" w:rsidRDefault="00123CCA" w:rsidP="00123CCA">
      <w:pPr>
        <w:spacing w:after="41" w:line="256" w:lineRule="auto"/>
        <w:ind w:left="180"/>
      </w:pPr>
      <w:r w:rsidRPr="009971EA">
        <w:rPr>
          <w:sz w:val="12"/>
        </w:rPr>
        <w:t xml:space="preserve"> </w:t>
      </w:r>
    </w:p>
    <w:p w:rsidR="00123CCA" w:rsidRPr="009971EA" w:rsidRDefault="00123CCA" w:rsidP="00671516">
      <w:pPr>
        <w:ind w:firstLine="175"/>
      </w:pPr>
      <w:r w:rsidRPr="009971EA">
        <w:t xml:space="preserve">kod pocztowy ....... - ............. .........................  </w:t>
      </w:r>
      <w:r w:rsidRPr="009971EA">
        <w:rPr>
          <w:sz w:val="12"/>
        </w:rPr>
        <w:t xml:space="preserve">       </w:t>
      </w:r>
    </w:p>
    <w:p w:rsidR="00123CCA" w:rsidRPr="009971EA" w:rsidRDefault="00123CCA" w:rsidP="00671516">
      <w:pPr>
        <w:ind w:left="175" w:right="6060"/>
      </w:pPr>
      <w:r w:rsidRPr="009971EA">
        <w:t xml:space="preserve">numer telefonu ............................................... </w:t>
      </w:r>
    </w:p>
    <w:p w:rsidR="00123CCA" w:rsidRPr="009971EA" w:rsidRDefault="00123CCA" w:rsidP="00671516">
      <w:pPr>
        <w:ind w:left="175" w:right="6053"/>
      </w:pPr>
      <w:r w:rsidRPr="009971EA">
        <w:t>adres e-mail ...................................................</w:t>
      </w:r>
      <w:r w:rsidRPr="009971EA">
        <w:rPr>
          <w:sz w:val="12"/>
        </w:rPr>
        <w:t xml:space="preserve"> </w:t>
      </w:r>
    </w:p>
    <w:p w:rsidR="00123CCA" w:rsidRPr="009971EA" w:rsidRDefault="00123CCA" w:rsidP="00123CCA">
      <w:pPr>
        <w:spacing w:after="39" w:line="256" w:lineRule="auto"/>
        <w:ind w:left="180"/>
      </w:pPr>
      <w:r w:rsidRPr="009971EA">
        <w:rPr>
          <w:sz w:val="12"/>
        </w:rPr>
        <w:t xml:space="preserve"> </w:t>
      </w:r>
    </w:p>
    <w:p w:rsidR="00123CCA" w:rsidRPr="009971EA" w:rsidRDefault="00123CCA" w:rsidP="00123CCA">
      <w:pPr>
        <w:spacing w:line="256" w:lineRule="auto"/>
        <w:ind w:left="175"/>
      </w:pPr>
      <w:r w:rsidRPr="009971EA">
        <w:t xml:space="preserve">(zaznaczyć właściwe) </w:t>
      </w:r>
    </w:p>
    <w:p w:rsidR="00123CCA" w:rsidRPr="00000A33" w:rsidRDefault="00123CCA" w:rsidP="00123CCA">
      <w:pPr>
        <w:spacing w:line="256" w:lineRule="auto"/>
        <w:ind w:left="180"/>
        <w:rPr>
          <w:sz w:val="28"/>
          <w:szCs w:val="28"/>
        </w:rPr>
      </w:pPr>
      <w:r>
        <w:rPr>
          <w:sz w:val="10"/>
        </w:rPr>
        <w:t xml:space="preserve"> </w:t>
      </w:r>
    </w:p>
    <w:p w:rsidR="00123CCA" w:rsidRPr="00000A33" w:rsidRDefault="00DE4D40" w:rsidP="00DE4D40">
      <w:pPr>
        <w:spacing w:after="282" w:line="256" w:lineRule="auto"/>
        <w:ind w:left="180"/>
        <w:jc w:val="center"/>
        <w:rPr>
          <w:b/>
          <w:sz w:val="28"/>
          <w:szCs w:val="28"/>
        </w:rPr>
      </w:pPr>
      <w:r w:rsidRPr="00000A33">
        <w:rPr>
          <w:b/>
          <w:sz w:val="28"/>
          <w:szCs w:val="28"/>
        </w:rPr>
        <w:t>P</w:t>
      </w:r>
      <w:r w:rsidR="00000A33" w:rsidRPr="00000A33">
        <w:rPr>
          <w:b/>
          <w:sz w:val="28"/>
          <w:szCs w:val="28"/>
        </w:rPr>
        <w:t>ODANIE</w:t>
      </w:r>
    </w:p>
    <w:p w:rsidR="00123CCA" w:rsidRDefault="00123CCA" w:rsidP="00123CCA">
      <w:pPr>
        <w:spacing w:line="405" w:lineRule="auto"/>
        <w:ind w:left="355" w:hanging="355"/>
      </w:pPr>
      <w:r>
        <w:rPr>
          <w:sz w:val="28"/>
        </w:rPr>
        <w:sym w:font="Times New Roman" w:char="F071"/>
      </w:r>
      <w:r>
        <w:rPr>
          <w:sz w:val="28"/>
        </w:rPr>
        <w:t xml:space="preserve"> </w:t>
      </w:r>
      <w:r>
        <w:t xml:space="preserve">Proszę o wydanie skierowania do upoważnionej stacji kontroli pojazdów celem wykonania tabliczki znamionowej zastępczej, dla pojazdu marki …............……………................. o numerze rejestracyjnym .............................  </w:t>
      </w:r>
    </w:p>
    <w:p w:rsidR="00123CCA" w:rsidRDefault="00123CCA" w:rsidP="00DA61B9">
      <w:pPr>
        <w:spacing w:after="89" w:line="256" w:lineRule="auto"/>
        <w:ind w:left="10" w:right="-14"/>
      </w:pPr>
      <w:r>
        <w:t>Nr identyfikacyjny (VIN): __ __ __ __ __ __ __ __ __ __ __ __ __ __ __ __ __</w:t>
      </w:r>
    </w:p>
    <w:p w:rsidR="00123CCA" w:rsidRDefault="00123CCA" w:rsidP="00123CCA">
      <w:pPr>
        <w:spacing w:after="205" w:line="256" w:lineRule="auto"/>
        <w:ind w:left="350"/>
      </w:pPr>
      <w:r>
        <w:t xml:space="preserve">(załączniki: dowód rejestracyjny)  z powodu:  </w:t>
      </w:r>
    </w:p>
    <w:p w:rsidR="00123CCA" w:rsidRDefault="00123CCA" w:rsidP="00123CCA">
      <w:pPr>
        <w:spacing w:after="28"/>
        <w:ind w:left="533"/>
      </w:pPr>
      <w:r>
        <w:rPr>
          <w:sz w:val="24"/>
        </w:rPr>
        <w:sym w:font="Times New Roman" w:char="F071"/>
      </w:r>
      <w:r>
        <w:rPr>
          <w:sz w:val="24"/>
        </w:rPr>
        <w:t xml:space="preserve"> </w:t>
      </w:r>
      <w:r>
        <w:t xml:space="preserve">braku, utraty lub zniszczenia tabliczki znamionowej; </w:t>
      </w:r>
    </w:p>
    <w:p w:rsidR="00123CCA" w:rsidRDefault="00123CCA" w:rsidP="00123CCA">
      <w:pPr>
        <w:spacing w:after="215"/>
        <w:ind w:left="533"/>
      </w:pPr>
      <w:r>
        <w:rPr>
          <w:sz w:val="24"/>
        </w:rPr>
        <w:sym w:font="Times New Roman" w:char="F071"/>
      </w:r>
      <w:r>
        <w:rPr>
          <w:sz w:val="24"/>
        </w:rPr>
        <w:t xml:space="preserve"> </w:t>
      </w:r>
      <w:r>
        <w:t>utraty aktualności treści tabliczki znamionowej w zakresie określenia cech identyfikacyjnych pojazdu.</w:t>
      </w:r>
      <w:r>
        <w:rPr>
          <w:sz w:val="18"/>
        </w:rPr>
        <w:t xml:space="preserve">  </w:t>
      </w:r>
    </w:p>
    <w:p w:rsidR="00D15A82" w:rsidRDefault="00123CCA" w:rsidP="00123CCA">
      <w:pPr>
        <w:spacing w:after="104" w:line="391" w:lineRule="auto"/>
        <w:ind w:left="355" w:hanging="355"/>
      </w:pPr>
      <w:r>
        <w:rPr>
          <w:sz w:val="28"/>
        </w:rPr>
        <w:sym w:font="Times New Roman" w:char="F071"/>
      </w:r>
      <w:r>
        <w:rPr>
          <w:sz w:val="28"/>
        </w:rPr>
        <w:t xml:space="preserve"> </w:t>
      </w:r>
      <w:r>
        <w:t>Proszę o nadanie cechy identyfikacyjnej oraz wydanie skierowania do upoważnionej stacji kontroli pojazdów celem nabicia numeru nadwozia, podwozia lub ramy dla pojazdu marki ............................................ o numerze rejestracyjnym ........................</w:t>
      </w:r>
    </w:p>
    <w:p w:rsidR="00123CCA" w:rsidRDefault="00123CCA" w:rsidP="00123CCA">
      <w:pPr>
        <w:spacing w:after="104" w:line="391" w:lineRule="auto"/>
        <w:ind w:left="355" w:hanging="355"/>
      </w:pPr>
      <w:r>
        <w:t xml:space="preserve"> Nr identyfikacyjny (VIN): __ __ __ __ __ __ __ __ __ __ __ __ __ __ __ __ __: </w:t>
      </w:r>
    </w:p>
    <w:p w:rsidR="00123CCA" w:rsidRDefault="00123CCA" w:rsidP="00123CCA">
      <w:pPr>
        <w:ind w:left="533"/>
      </w:pPr>
      <w:r>
        <w:rPr>
          <w:sz w:val="24"/>
        </w:rPr>
        <w:sym w:font="Times New Roman" w:char="F071"/>
      </w:r>
      <w:r>
        <w:rPr>
          <w:sz w:val="24"/>
        </w:rPr>
        <w:t xml:space="preserve"> </w:t>
      </w:r>
      <w:r>
        <w:t xml:space="preserve">odzyskanego po kradzieży, w którym cecha identyfikacyjna uległa zatarciu lub sfałszowaniu (załączniki: </w:t>
      </w:r>
    </w:p>
    <w:p w:rsidR="00123CCA" w:rsidRDefault="00123CCA" w:rsidP="00123CCA">
      <w:pPr>
        <w:spacing w:after="267" w:line="256" w:lineRule="auto"/>
        <w:ind w:left="903"/>
      </w:pPr>
      <w:r>
        <w:t xml:space="preserve">dokumenty stwierdzające odzyskanie pojazdu, dowód rejestracyjny, karta pojazdu). </w:t>
      </w:r>
    </w:p>
    <w:p w:rsidR="00123CCA" w:rsidRDefault="00123CCA" w:rsidP="00123CCA">
      <w:pPr>
        <w:spacing w:after="226" w:line="312" w:lineRule="auto"/>
        <w:ind w:left="878" w:hanging="355"/>
      </w:pPr>
      <w:r>
        <w:rPr>
          <w:sz w:val="24"/>
        </w:rPr>
        <w:sym w:font="Times New Roman" w:char="F071"/>
      </w:r>
      <w:r>
        <w:rPr>
          <w:sz w:val="24"/>
        </w:rPr>
        <w:t xml:space="preserve"> </w:t>
      </w:r>
      <w:r>
        <w:t xml:space="preserve">nabytego na licytacji publicznej lub od podmiotu wykonującego orzeczenie o przepadku pojazdu na rzecz Skarbu Państwa, w którym cecha identyfikacyjna uległa zatarciu lub sfałszowaniu (załączniki: dokumenty stwierdzające nabycie pojazdu, dowód rejestracyjny, karta pojazdu). </w:t>
      </w:r>
    </w:p>
    <w:p w:rsidR="00123CCA" w:rsidRDefault="00123CCA" w:rsidP="00123CCA">
      <w:pPr>
        <w:spacing w:after="230" w:line="309" w:lineRule="auto"/>
        <w:ind w:left="878" w:hanging="355"/>
      </w:pPr>
      <w:r>
        <w:rPr>
          <w:sz w:val="24"/>
        </w:rPr>
        <w:lastRenderedPageBreak/>
        <w:sym w:font="Times New Roman" w:char="F071"/>
      </w:r>
      <w:r>
        <w:rPr>
          <w:sz w:val="24"/>
        </w:rPr>
        <w:t xml:space="preserve"> </w:t>
      </w:r>
      <w:r>
        <w:t xml:space="preserve">w którym cecha identyfikacyjna uległa zatarciu lub sfałszowaniu, a prawomocnym orzeczeniem sądu zostało ustalone prawo własności pojazdu (załączniki: prawomocne orzeczenie sądu ustalające prawo własności pojazdu, dowód rejestracyjny, karta pojazdu). </w:t>
      </w:r>
    </w:p>
    <w:p w:rsidR="00123CCA" w:rsidRDefault="00123CCA" w:rsidP="00123CCA">
      <w:pPr>
        <w:spacing w:after="227" w:line="309" w:lineRule="auto"/>
        <w:ind w:left="878" w:hanging="355"/>
      </w:pPr>
      <w:r>
        <w:rPr>
          <w:sz w:val="24"/>
        </w:rPr>
        <w:sym w:font="Times New Roman" w:char="F071"/>
      </w:r>
      <w:r>
        <w:rPr>
          <w:sz w:val="24"/>
        </w:rPr>
        <w:t xml:space="preserve"> </w:t>
      </w:r>
      <w:r>
        <w:t xml:space="preserve">w którym cecha identyfikacyjna uległa skorodowaniu lub została zniszczona podczas wypadku drogowego albo podczas naprawy (załączniki: opinię rzeczoznawcy samochodowego, dowód rejestracyjny, karta pojazdu). </w:t>
      </w:r>
    </w:p>
    <w:p w:rsidR="00123CCA" w:rsidRDefault="00123CCA" w:rsidP="00123CCA">
      <w:pPr>
        <w:spacing w:after="29" w:line="256" w:lineRule="auto"/>
        <w:ind w:left="893" w:hanging="355"/>
      </w:pPr>
      <w:r>
        <w:rPr>
          <w:sz w:val="24"/>
        </w:rPr>
        <w:sym w:font="Times New Roman" w:char="F071"/>
      </w:r>
      <w:r>
        <w:rPr>
          <w:sz w:val="24"/>
        </w:rPr>
        <w:t xml:space="preserve"> </w:t>
      </w:r>
      <w:r>
        <w:t>zabytkowego, w którym cecha identyfikacyjna nie została umieszczona (załączniki: zaświadczenie  o przeprowadzonym badaniu zgodności pojazdu, opinia rzeczoznawcy, dowód rejestracyjny, kartę pojazdu).</w:t>
      </w:r>
      <w:r>
        <w:rPr>
          <w:sz w:val="18"/>
        </w:rPr>
        <w:t xml:space="preserve"> </w:t>
      </w:r>
    </w:p>
    <w:p w:rsidR="00123CCA" w:rsidRDefault="00123CCA" w:rsidP="00123CCA">
      <w:pPr>
        <w:spacing w:after="117" w:line="256" w:lineRule="auto"/>
        <w:ind w:left="180"/>
      </w:pPr>
      <w:r>
        <w:rPr>
          <w:sz w:val="6"/>
        </w:rPr>
        <w:t xml:space="preserve"> </w:t>
      </w:r>
    </w:p>
    <w:p w:rsidR="00123CCA" w:rsidRDefault="00123CCA" w:rsidP="00123CCA">
      <w:pPr>
        <w:spacing w:after="111"/>
        <w:ind w:left="175"/>
      </w:pPr>
      <w:r>
        <w:rPr>
          <w:sz w:val="18"/>
        </w:rPr>
        <w:t xml:space="preserve">Jednocześnie własnoręcznym podpisem poświadczam zgodność ww. oświadczenia ze stanem faktycznym. </w:t>
      </w:r>
    </w:p>
    <w:p w:rsidR="00123CCA" w:rsidRDefault="00123CCA" w:rsidP="00123CCA">
      <w:pPr>
        <w:spacing w:after="4"/>
        <w:ind w:left="175"/>
      </w:pPr>
      <w:r>
        <w:rPr>
          <w:sz w:val="18"/>
        </w:rPr>
        <w:t xml:space="preserve">Opłata skarbowa skasowana w wysokości: </w:t>
      </w:r>
      <w:r>
        <w:rPr>
          <w:sz w:val="18"/>
          <w:vertAlign w:val="subscript"/>
        </w:rPr>
        <w:t>...................</w:t>
      </w:r>
      <w:r>
        <w:rPr>
          <w:sz w:val="18"/>
        </w:rPr>
        <w:t xml:space="preserve"> Kwituję odbiór oryginałów dokumentów. </w:t>
      </w:r>
    </w:p>
    <w:p w:rsidR="00123CCA" w:rsidRDefault="00123CCA" w:rsidP="00123CCA">
      <w:pPr>
        <w:spacing w:after="117" w:line="256" w:lineRule="auto"/>
        <w:ind w:left="180"/>
      </w:pPr>
      <w:r>
        <w:rPr>
          <w:sz w:val="6"/>
        </w:rPr>
        <w:t xml:space="preserve"> </w:t>
      </w:r>
    </w:p>
    <w:p w:rsidR="00123CCA" w:rsidRDefault="00123CCA" w:rsidP="00123CCA">
      <w:pPr>
        <w:spacing w:after="40" w:line="379" w:lineRule="auto"/>
        <w:ind w:left="180" w:right="2"/>
      </w:pPr>
      <w:r>
        <w:rPr>
          <w:sz w:val="14"/>
        </w:rPr>
        <w:t xml:space="preserve">Zgodnie z klauzulą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mojej danej osobowej, tj. numeru telefonu lub adresu e-mail, celem otrzymania informacji, że mój dowód rejestracyjny jest gotowy do odbioru w tutejszym Urzędzie. </w:t>
      </w:r>
    </w:p>
    <w:p w:rsidR="00123CCA" w:rsidRDefault="00123CCA" w:rsidP="00123CCA">
      <w:pPr>
        <w:spacing w:line="256" w:lineRule="auto"/>
        <w:ind w:left="1488"/>
        <w:jc w:val="center"/>
      </w:pPr>
      <w:r>
        <w:rPr>
          <w:sz w:val="18"/>
        </w:rPr>
        <w:t xml:space="preserve"> </w:t>
      </w:r>
    </w:p>
    <w:p w:rsidR="00123CCA" w:rsidRDefault="00200493" w:rsidP="00123CCA">
      <w:pPr>
        <w:spacing w:after="2" w:line="256" w:lineRule="auto"/>
        <w:ind w:right="883"/>
        <w:jc w:val="right"/>
      </w:pPr>
      <w:r>
        <w:rPr>
          <w:sz w:val="18"/>
        </w:rPr>
        <w:t xml:space="preserve">    </w:t>
      </w:r>
      <w:r w:rsidR="00123CCA">
        <w:rPr>
          <w:sz w:val="18"/>
        </w:rPr>
        <w:t xml:space="preserve">...................................................... </w:t>
      </w:r>
    </w:p>
    <w:p w:rsidR="00123CCA" w:rsidRDefault="00123CCA" w:rsidP="00123CCA">
      <w:pPr>
        <w:tabs>
          <w:tab w:val="center" w:pos="180"/>
          <w:tab w:val="center" w:pos="887"/>
          <w:tab w:val="center" w:pos="1597"/>
          <w:tab w:val="center" w:pos="2304"/>
          <w:tab w:val="center" w:pos="3012"/>
          <w:tab w:val="center" w:pos="3721"/>
          <w:tab w:val="center" w:pos="4428"/>
          <w:tab w:val="center" w:pos="5136"/>
          <w:tab w:val="center" w:pos="5845"/>
          <w:tab w:val="center" w:pos="7325"/>
        </w:tabs>
        <w:spacing w:after="4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data i podpis </w:t>
      </w:r>
    </w:p>
    <w:p w:rsidR="00123CCA" w:rsidRDefault="00123CCA" w:rsidP="00123CCA">
      <w:pPr>
        <w:spacing w:after="89" w:line="256" w:lineRule="auto"/>
        <w:ind w:left="10" w:right="-14"/>
        <w:jc w:val="right"/>
      </w:pPr>
    </w:p>
    <w:p w:rsidR="00123CCA" w:rsidRDefault="00123CCA" w:rsidP="00123CCA">
      <w:pPr>
        <w:spacing w:line="256" w:lineRule="auto"/>
        <w:ind w:left="180"/>
      </w:pPr>
    </w:p>
    <w:p w:rsidR="00123CCA" w:rsidRDefault="00123CCA" w:rsidP="00123CCA">
      <w:pPr>
        <w:spacing w:line="256" w:lineRule="auto"/>
        <w:ind w:left="180"/>
      </w:pPr>
      <w:r>
        <w:rPr>
          <w:sz w:val="22"/>
        </w:rPr>
        <w:t xml:space="preserve">UWAGA !!! </w:t>
      </w:r>
    </w:p>
    <w:p w:rsidR="00123CCA" w:rsidRDefault="00123CCA" w:rsidP="00123CCA">
      <w:pPr>
        <w:spacing w:after="4"/>
        <w:ind w:left="175"/>
      </w:pPr>
      <w:r>
        <w:rPr>
          <w:sz w:val="18"/>
        </w:rPr>
        <w:t xml:space="preserve">W przypadku nadawania cech identyfikacyjnych dla pojazdów ciężarowych wybieramy tylko OKRĘGOWĄ stację kontroli pojazdów. </w:t>
      </w:r>
    </w:p>
    <w:p w:rsidR="00123CCA" w:rsidRDefault="00123CCA" w:rsidP="00123CCA">
      <w:pPr>
        <w:spacing w:line="256" w:lineRule="auto"/>
        <w:ind w:left="540"/>
      </w:pPr>
      <w:r>
        <w:rPr>
          <w:sz w:val="18"/>
        </w:rPr>
        <w:t xml:space="preserve"> </w:t>
      </w: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  <w:rPr>
          <w:sz w:val="18"/>
        </w:rPr>
      </w:pPr>
    </w:p>
    <w:p w:rsidR="00123CCA" w:rsidRDefault="00123CCA" w:rsidP="00123CCA">
      <w:pPr>
        <w:spacing w:after="4"/>
        <w:ind w:left="175"/>
      </w:pPr>
    </w:p>
    <w:p w:rsidR="00AF3871" w:rsidRDefault="00AF3871" w:rsidP="00AF3871">
      <w:pPr>
        <w:rPr>
          <w:sz w:val="24"/>
        </w:rPr>
      </w:pPr>
    </w:p>
    <w:sectPr w:rsidR="00AF3871" w:rsidSect="0062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A1FCF"/>
    <w:multiLevelType w:val="hybridMultilevel"/>
    <w:tmpl w:val="0E2C1208"/>
    <w:lvl w:ilvl="0" w:tplc="137A8FEA">
      <w:start w:val="1"/>
      <w:numFmt w:val="decimal"/>
      <w:lvlText w:val="%1."/>
      <w:lvlJc w:val="left"/>
      <w:pPr>
        <w:ind w:left="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9D7C08FE">
      <w:start w:val="1"/>
      <w:numFmt w:val="lowerLetter"/>
      <w:lvlText w:val="%2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C3054D8">
      <w:start w:val="1"/>
      <w:numFmt w:val="lowerRoman"/>
      <w:lvlText w:val="%3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2EEC6B2">
      <w:start w:val="1"/>
      <w:numFmt w:val="decimal"/>
      <w:lvlText w:val="%4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1756BE76">
      <w:start w:val="1"/>
      <w:numFmt w:val="lowerLetter"/>
      <w:lvlText w:val="%5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0627EA6">
      <w:start w:val="1"/>
      <w:numFmt w:val="lowerRoman"/>
      <w:lvlText w:val="%6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D7C9D98">
      <w:start w:val="1"/>
      <w:numFmt w:val="decimal"/>
      <w:lvlText w:val="%7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34889DA">
      <w:start w:val="1"/>
      <w:numFmt w:val="lowerLetter"/>
      <w:lvlText w:val="%8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8CA4E1C">
      <w:start w:val="1"/>
      <w:numFmt w:val="lowerRoman"/>
      <w:lvlText w:val="%9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F137FAC"/>
    <w:multiLevelType w:val="hybridMultilevel"/>
    <w:tmpl w:val="31A4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04F4"/>
    <w:rsid w:val="00000A33"/>
    <w:rsid w:val="00123CCA"/>
    <w:rsid w:val="00200493"/>
    <w:rsid w:val="0025103C"/>
    <w:rsid w:val="002F5384"/>
    <w:rsid w:val="004B15D0"/>
    <w:rsid w:val="0062769F"/>
    <w:rsid w:val="00671516"/>
    <w:rsid w:val="00745D7A"/>
    <w:rsid w:val="008E04F4"/>
    <w:rsid w:val="009971EA"/>
    <w:rsid w:val="00A04E1C"/>
    <w:rsid w:val="00AF3871"/>
    <w:rsid w:val="00D15A82"/>
    <w:rsid w:val="00DA61B9"/>
    <w:rsid w:val="00DE4D40"/>
    <w:rsid w:val="00E11B12"/>
    <w:rsid w:val="00F0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871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71"/>
    <w:pPr>
      <w:ind w:left="720"/>
      <w:contextualSpacing/>
    </w:pPr>
  </w:style>
  <w:style w:type="table" w:customStyle="1" w:styleId="TableGrid">
    <w:name w:val="TableGrid"/>
    <w:rsid w:val="00123CCA"/>
    <w:pPr>
      <w:spacing w:after="0" w:line="240" w:lineRule="auto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2022-05-27T10:36:00Z</dcterms:created>
  <dcterms:modified xsi:type="dcterms:W3CDTF">2022-05-27T10:36:00Z</dcterms:modified>
</cp:coreProperties>
</file>